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6C" w:rsidRPr="00ED0CDD" w:rsidRDefault="00ED0CDD" w:rsidP="00ED0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0CDD">
        <w:rPr>
          <w:rFonts w:ascii="Times New Roman" w:hAnsi="Times New Roman" w:cs="Times New Roman"/>
          <w:b/>
          <w:bCs/>
          <w:sz w:val="28"/>
          <w:szCs w:val="28"/>
        </w:rPr>
        <w:t>Структура дополнительной общеобразовательной общеразвивающей программы.</w:t>
      </w:r>
    </w:p>
    <w:p w:rsidR="002B64D9" w:rsidRPr="00F556F9" w:rsidRDefault="00ED0CDD" w:rsidP="00ED0C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b/>
          <w:bCs/>
          <w:sz w:val="24"/>
          <w:szCs w:val="24"/>
        </w:rPr>
        <w:t>Титульный лист</w:t>
      </w:r>
      <w:r w:rsidR="00F556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64D9" w:rsidRPr="00ED0CDD" w:rsidRDefault="00F556F9" w:rsidP="00ED0C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="00ED0CDD" w:rsidRPr="00ED0CDD">
        <w:rPr>
          <w:rFonts w:ascii="Times New Roman" w:hAnsi="Times New Roman" w:cs="Times New Roman"/>
          <w:b/>
          <w:bCs/>
          <w:sz w:val="24"/>
          <w:szCs w:val="24"/>
        </w:rPr>
        <w:t>Комплекс основных характеристик дополнительной общеобразовательной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64D9" w:rsidRPr="00ED0CDD" w:rsidRDefault="00ED0CDD" w:rsidP="00F556F9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Пояснительная записка (общая характеристика программы).</w:t>
      </w:r>
    </w:p>
    <w:p w:rsidR="002B64D9" w:rsidRPr="00ED0CDD" w:rsidRDefault="00ED0CDD" w:rsidP="00F556F9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Цель и задачи программы.</w:t>
      </w:r>
    </w:p>
    <w:p w:rsidR="002B64D9" w:rsidRPr="00ED0CDD" w:rsidRDefault="00ED0CDD" w:rsidP="00F556F9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Содержание</w:t>
      </w:r>
      <w:r w:rsidR="00F556F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ED0CDD">
        <w:rPr>
          <w:rFonts w:ascii="Times New Roman" w:hAnsi="Times New Roman" w:cs="Times New Roman"/>
          <w:sz w:val="24"/>
          <w:szCs w:val="24"/>
        </w:rPr>
        <w:t>.</w:t>
      </w:r>
    </w:p>
    <w:p w:rsidR="002B64D9" w:rsidRPr="00ED0CDD" w:rsidRDefault="00ED0CDD" w:rsidP="00F556F9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Планируемые результаты.</w:t>
      </w:r>
      <w:bookmarkStart w:id="0" w:name="_GoBack"/>
      <w:bookmarkEnd w:id="0"/>
    </w:p>
    <w:p w:rsidR="002B64D9" w:rsidRPr="00ED0CDD" w:rsidRDefault="00F556F9" w:rsidP="00ED0CD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="00ED0CDD" w:rsidRPr="00ED0CDD">
        <w:rPr>
          <w:rFonts w:ascii="Times New Roman" w:hAnsi="Times New Roman" w:cs="Times New Roman"/>
          <w:b/>
          <w:bCs/>
          <w:sz w:val="24"/>
          <w:szCs w:val="24"/>
        </w:rPr>
        <w:t>Комплекс организационно - педагогических условий</w:t>
      </w:r>
    </w:p>
    <w:p w:rsidR="002B64D9" w:rsidRPr="00ED0CDD" w:rsidRDefault="00ED0CDD" w:rsidP="00F556F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Календарный учебный график.</w:t>
      </w:r>
    </w:p>
    <w:p w:rsidR="002B64D9" w:rsidRPr="00ED0CDD" w:rsidRDefault="00ED0CDD" w:rsidP="00F556F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Условия реализации программы.</w:t>
      </w:r>
    </w:p>
    <w:p w:rsidR="002B64D9" w:rsidRPr="00ED0CDD" w:rsidRDefault="00ED0CDD" w:rsidP="00F556F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Формы аттестации.</w:t>
      </w:r>
    </w:p>
    <w:p w:rsidR="002B64D9" w:rsidRPr="00ED0CDD" w:rsidRDefault="00ED0CDD" w:rsidP="00F556F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Оценочные материалы.</w:t>
      </w:r>
    </w:p>
    <w:p w:rsidR="00F556F9" w:rsidRDefault="00ED0CDD" w:rsidP="00F556F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D0CDD">
        <w:rPr>
          <w:rFonts w:ascii="Times New Roman" w:hAnsi="Times New Roman" w:cs="Times New Roman"/>
          <w:sz w:val="24"/>
          <w:szCs w:val="24"/>
        </w:rPr>
        <w:t>Методическое обеспечение.</w:t>
      </w:r>
    </w:p>
    <w:p w:rsidR="002B64D9" w:rsidRDefault="00ED0CDD" w:rsidP="00F556F9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556F9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r w:rsidRPr="00F556F9">
        <w:rPr>
          <w:rFonts w:ascii="Times New Roman" w:hAnsi="Times New Roman" w:cs="Times New Roman"/>
          <w:sz w:val="24"/>
          <w:szCs w:val="24"/>
        </w:rPr>
        <w:t xml:space="preserve"> (для педагога, для детей, для родителей)</w:t>
      </w:r>
      <w:r w:rsidR="00F556F9">
        <w:rPr>
          <w:rFonts w:ascii="Times New Roman" w:hAnsi="Times New Roman" w:cs="Times New Roman"/>
          <w:sz w:val="24"/>
          <w:szCs w:val="24"/>
        </w:rPr>
        <w:t>.</w:t>
      </w:r>
    </w:p>
    <w:p w:rsidR="00F556F9" w:rsidRPr="00F556F9" w:rsidRDefault="00F556F9" w:rsidP="00F556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Приложения.</w:t>
      </w:r>
    </w:p>
    <w:p w:rsidR="00ED0CDD" w:rsidRPr="00ED0CDD" w:rsidRDefault="00ED0CDD">
      <w:pPr>
        <w:rPr>
          <w:rFonts w:ascii="Times New Roman" w:hAnsi="Times New Roman" w:cs="Times New Roman"/>
          <w:sz w:val="24"/>
          <w:szCs w:val="24"/>
        </w:rPr>
      </w:pPr>
    </w:p>
    <w:sectPr w:rsidR="00ED0CDD" w:rsidRPr="00ED0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409"/>
    <w:multiLevelType w:val="hybridMultilevel"/>
    <w:tmpl w:val="7F2C1D9E"/>
    <w:lvl w:ilvl="0" w:tplc="8BA82462">
      <w:start w:val="1"/>
      <w:numFmt w:val="decimal"/>
      <w:lvlText w:val="3.1.%1."/>
      <w:lvlJc w:val="left"/>
      <w:pPr>
        <w:ind w:left="1068" w:hanging="360"/>
      </w:pPr>
      <w:rPr>
        <w:rFonts w:cs="Times New Roman" w:hint="default"/>
        <w:b w:val="0"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4CC"/>
    <w:multiLevelType w:val="hybridMultilevel"/>
    <w:tmpl w:val="7A882F96"/>
    <w:lvl w:ilvl="0" w:tplc="BCEC2F48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8C3E9A"/>
    <w:multiLevelType w:val="hybridMultilevel"/>
    <w:tmpl w:val="B748DC0C"/>
    <w:lvl w:ilvl="0" w:tplc="C810A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4484316"/>
    <w:multiLevelType w:val="hybridMultilevel"/>
    <w:tmpl w:val="C0EA6A5A"/>
    <w:lvl w:ilvl="0" w:tplc="8A12444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66C62A">
      <w:start w:val="525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EA4AA8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4EEBA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3E9B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E8DA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CAB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B4B1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14CD5D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5AE95337"/>
    <w:multiLevelType w:val="hybridMultilevel"/>
    <w:tmpl w:val="77322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C4C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081B07"/>
    <w:multiLevelType w:val="hybridMultilevel"/>
    <w:tmpl w:val="2FD0C518"/>
    <w:lvl w:ilvl="0" w:tplc="C810AA9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D8927CB"/>
    <w:multiLevelType w:val="hybridMultilevel"/>
    <w:tmpl w:val="8BC0D168"/>
    <w:lvl w:ilvl="0" w:tplc="42F4ED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3EB99C">
      <w:start w:val="525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B2C63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5E8A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BDCB5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6EB5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172B0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A00AA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496D4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D547EC1"/>
    <w:multiLevelType w:val="hybridMultilevel"/>
    <w:tmpl w:val="390249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132DB"/>
    <w:multiLevelType w:val="hybridMultilevel"/>
    <w:tmpl w:val="8988D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BC4C4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DD"/>
    <w:rsid w:val="002B64D9"/>
    <w:rsid w:val="00B5746C"/>
    <w:rsid w:val="00EC27BD"/>
    <w:rsid w:val="00ED0CDD"/>
    <w:rsid w:val="00F5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56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56F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5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1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3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4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7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5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1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7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4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85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8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9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5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НКС</dc:creator>
  <cp:lastModifiedBy>НКС</cp:lastModifiedBy>
  <cp:revision>2</cp:revision>
  <dcterms:created xsi:type="dcterms:W3CDTF">2022-09-12T11:17:00Z</dcterms:created>
  <dcterms:modified xsi:type="dcterms:W3CDTF">2022-09-12T11:37:00Z</dcterms:modified>
</cp:coreProperties>
</file>